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26DC0" w:rsidRPr="00C26DC0" w:rsidRDefault="00C26DC0" w:rsidP="00C26DC0">
      <w:proofErr w:type="spellStart"/>
      <w:proofErr w:type="gramStart"/>
      <w:r w:rsidRPr="00C26DC0">
        <w:t>Öz:AMAÇ</w:t>
      </w:r>
      <w:proofErr w:type="spellEnd"/>
      <w:proofErr w:type="gramEnd"/>
      <w:r w:rsidRPr="00C26DC0">
        <w:t xml:space="preserve">: Sol </w:t>
      </w:r>
      <w:proofErr w:type="spellStart"/>
      <w:r w:rsidRPr="00C26DC0">
        <w:t>ventrikül</w:t>
      </w:r>
      <w:proofErr w:type="spellEnd"/>
      <w:r w:rsidRPr="00C26DC0">
        <w:t xml:space="preserve"> </w:t>
      </w:r>
      <w:proofErr w:type="spellStart"/>
      <w:r w:rsidRPr="00C26DC0">
        <w:t>hipertrofisi</w:t>
      </w:r>
      <w:proofErr w:type="spellEnd"/>
      <w:r w:rsidRPr="00C26DC0">
        <w:t xml:space="preserve"> tek başına </w:t>
      </w:r>
      <w:proofErr w:type="spellStart"/>
      <w:r w:rsidRPr="00C26DC0">
        <w:t>kardiovasküler</w:t>
      </w:r>
      <w:proofErr w:type="spellEnd"/>
      <w:r w:rsidRPr="00C26DC0">
        <w:t xml:space="preserve"> </w:t>
      </w:r>
      <w:proofErr w:type="spellStart"/>
      <w:r w:rsidRPr="00C26DC0">
        <w:t>mortaliteyi</w:t>
      </w:r>
      <w:proofErr w:type="spellEnd"/>
      <w:r w:rsidRPr="00C26DC0">
        <w:t xml:space="preserve"> belirleyici bir risk faktörüdür. Bu kişilerde </w:t>
      </w:r>
      <w:proofErr w:type="spellStart"/>
      <w:r w:rsidRPr="00C26DC0">
        <w:t>ventriküler</w:t>
      </w:r>
      <w:proofErr w:type="spellEnd"/>
      <w:r w:rsidRPr="00C26DC0">
        <w:t xml:space="preserve"> aritmilere bağlı ani ölüm riski artmıştır. Günümüzde aritmilerin saptanmasında çeşitli yöntemler kullanılmaktadır ve bunlardan biri de sinyal ortalamalı elektrokardiyografi (SOEKG) </w:t>
      </w:r>
      <w:proofErr w:type="spellStart"/>
      <w:r w:rsidRPr="00C26DC0">
        <w:t>dir</w:t>
      </w:r>
      <w:proofErr w:type="spellEnd"/>
      <w:r w:rsidRPr="00C26DC0">
        <w:t xml:space="preserve">. Bu çalışmada amacımız ekokardiyografi ile sol </w:t>
      </w:r>
      <w:proofErr w:type="spellStart"/>
      <w:r w:rsidRPr="00C26DC0">
        <w:t>ventrikül</w:t>
      </w:r>
      <w:proofErr w:type="spellEnd"/>
      <w:r w:rsidRPr="00C26DC0">
        <w:t xml:space="preserve"> </w:t>
      </w:r>
      <w:proofErr w:type="spellStart"/>
      <w:r w:rsidRPr="00C26DC0">
        <w:t>hipertrofisi</w:t>
      </w:r>
      <w:proofErr w:type="spellEnd"/>
      <w:r w:rsidRPr="00C26DC0">
        <w:t xml:space="preserve"> alan sporcularda geç potansiyel sıklığını tespit etmekti. YÖNTEM: Çalışmaya bölgemizde ağır sporla uğraşan ve her hangi bir </w:t>
      </w:r>
      <w:proofErr w:type="gramStart"/>
      <w:r w:rsidRPr="00C26DC0">
        <w:t>şikayeti</w:t>
      </w:r>
      <w:proofErr w:type="gramEnd"/>
      <w:r w:rsidRPr="00C26DC0">
        <w:t xml:space="preserve"> olmayan 32 erkek sporcu (yaş, 26±5 yıl) alındı. Kontrol grubu olarak aynı yaş grubunda 28 sağlıklı (yaş, 27±6 yıl) birey alındı. Tüm bireylerin ekokardiyografi, holler monitör ve sinyal ortalamalı EKG kayıtları alındı. BULGULAR: Sporcu ve kontrol grubunda değerler sırasıyla; </w:t>
      </w:r>
      <w:proofErr w:type="spellStart"/>
      <w:r w:rsidRPr="00C26DC0">
        <w:t>QRSd</w:t>
      </w:r>
      <w:proofErr w:type="spellEnd"/>
      <w:r w:rsidRPr="00C26DC0">
        <w:t xml:space="preserve">: 108±9 msn, 92 ± 8 msn (p&lt;0.001); RMS40: 43±12 µV, 55±10 µV (p&gt;0.05); LAS 40: 32±9 msn. 26±10 msn (p&gt;0.05); GP (%): %3, %0 (p&gt;0.05). Sporcu grubunda 2 kişide </w:t>
      </w:r>
      <w:proofErr w:type="spellStart"/>
      <w:r w:rsidRPr="00C26DC0">
        <w:t>ventriküler</w:t>
      </w:r>
      <w:proofErr w:type="spellEnd"/>
      <w:r w:rsidRPr="00C26DC0">
        <w:t xml:space="preserve"> ekstra sistol, kontrol grubunda 1 kişide </w:t>
      </w:r>
      <w:proofErr w:type="spellStart"/>
      <w:r w:rsidRPr="00C26DC0">
        <w:t>supraventrikiiler</w:t>
      </w:r>
      <w:proofErr w:type="spellEnd"/>
      <w:r w:rsidRPr="00C26DC0">
        <w:t xml:space="preserve"> ekstra atım izlendi. SONUÇ: Sol </w:t>
      </w:r>
      <w:proofErr w:type="spellStart"/>
      <w:r w:rsidRPr="00C26DC0">
        <w:t>ventrikül</w:t>
      </w:r>
      <w:proofErr w:type="spellEnd"/>
      <w:r w:rsidRPr="00C26DC0">
        <w:t xml:space="preserve"> </w:t>
      </w:r>
      <w:proofErr w:type="spellStart"/>
      <w:r w:rsidRPr="00C26DC0">
        <w:t>hipertrofisi</w:t>
      </w:r>
      <w:proofErr w:type="spellEnd"/>
      <w:r w:rsidRPr="00C26DC0">
        <w:t xml:space="preserve"> sapladığımız bu sporcu grubunda GP pozitifliğini normal sayılacak düzeyde bulduk. Ancak, </w:t>
      </w:r>
      <w:proofErr w:type="spellStart"/>
      <w:r w:rsidRPr="00C26DC0">
        <w:t>QRSd</w:t>
      </w:r>
      <w:proofErr w:type="spellEnd"/>
      <w:r w:rsidRPr="00C26DC0">
        <w:t xml:space="preserve"> kontrol grubuna göre anlamlılık gösteriyordu. Sporcularda ani ölümün en sık sebebinin, tespit edilmemiş altta yatan bir kalp hastalığına bağlı olduğu düşünülür ise, bu kişilerin düzenli aralıklarla kontrol edilmeleri ve çalışmamızın daha büyük bir sporcu grubuyla desteklenmesinin uygun olacağını söyleyebiliriz.</w:t>
      </w:r>
    </w:p>
    <w:p w:rsidR="00D47BE6" w:rsidRPr="00C26DC0" w:rsidRDefault="00D47BE6" w:rsidP="00C26DC0">
      <w:bookmarkStart w:id="0" w:name="_GoBack"/>
      <w:bookmarkEnd w:id="0"/>
    </w:p>
    <w:sectPr w:rsidR="00D47BE6" w:rsidRPr="00C26DC0">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BF0"/>
    <w:rsid w:val="00026643"/>
    <w:rsid w:val="000954B6"/>
    <w:rsid w:val="00124567"/>
    <w:rsid w:val="001671C7"/>
    <w:rsid w:val="001D24B4"/>
    <w:rsid w:val="002E0863"/>
    <w:rsid w:val="004B100E"/>
    <w:rsid w:val="004F1B13"/>
    <w:rsid w:val="00561F75"/>
    <w:rsid w:val="005E3FC7"/>
    <w:rsid w:val="00606908"/>
    <w:rsid w:val="006E069A"/>
    <w:rsid w:val="007E1716"/>
    <w:rsid w:val="008A45B1"/>
    <w:rsid w:val="00B81BF0"/>
    <w:rsid w:val="00C15410"/>
    <w:rsid w:val="00C25F27"/>
    <w:rsid w:val="00C26DC0"/>
    <w:rsid w:val="00CF63C3"/>
    <w:rsid w:val="00D47BE6"/>
    <w:rsid w:val="00ED22C0"/>
    <w:rsid w:val="00F5708A"/>
    <w:rsid w:val="00FD6E2B"/>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017EE51-8741-42DA-A46B-50A5113F13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4456747">
      <w:bodyDiv w:val="1"/>
      <w:marLeft w:val="0"/>
      <w:marRight w:val="0"/>
      <w:marTop w:val="0"/>
      <w:marBottom w:val="0"/>
      <w:divBdr>
        <w:top w:val="none" w:sz="0" w:space="0" w:color="auto"/>
        <w:left w:val="none" w:sz="0" w:space="0" w:color="auto"/>
        <w:bottom w:val="none" w:sz="0" w:space="0" w:color="auto"/>
        <w:right w:val="none" w:sz="0" w:space="0" w:color="auto"/>
      </w:divBdr>
    </w:div>
    <w:div w:id="458836513">
      <w:bodyDiv w:val="1"/>
      <w:marLeft w:val="0"/>
      <w:marRight w:val="0"/>
      <w:marTop w:val="0"/>
      <w:marBottom w:val="0"/>
      <w:divBdr>
        <w:top w:val="none" w:sz="0" w:space="0" w:color="auto"/>
        <w:left w:val="none" w:sz="0" w:space="0" w:color="auto"/>
        <w:bottom w:val="none" w:sz="0" w:space="0" w:color="auto"/>
        <w:right w:val="none" w:sz="0" w:space="0" w:color="auto"/>
      </w:divBdr>
    </w:div>
    <w:div w:id="640430194">
      <w:bodyDiv w:val="1"/>
      <w:marLeft w:val="0"/>
      <w:marRight w:val="0"/>
      <w:marTop w:val="0"/>
      <w:marBottom w:val="0"/>
      <w:divBdr>
        <w:top w:val="none" w:sz="0" w:space="0" w:color="auto"/>
        <w:left w:val="none" w:sz="0" w:space="0" w:color="auto"/>
        <w:bottom w:val="none" w:sz="0" w:space="0" w:color="auto"/>
        <w:right w:val="none" w:sz="0" w:space="0" w:color="auto"/>
      </w:divBdr>
      <w:divsChild>
        <w:div w:id="106436240">
          <w:marLeft w:val="0"/>
          <w:marRight w:val="0"/>
          <w:marTop w:val="0"/>
          <w:marBottom w:val="0"/>
          <w:divBdr>
            <w:top w:val="none" w:sz="0" w:space="0" w:color="auto"/>
            <w:left w:val="none" w:sz="0" w:space="0" w:color="auto"/>
            <w:bottom w:val="none" w:sz="0" w:space="0" w:color="auto"/>
            <w:right w:val="none" w:sz="0" w:space="0" w:color="auto"/>
          </w:divBdr>
          <w:divsChild>
            <w:div w:id="120927366">
              <w:marLeft w:val="0"/>
              <w:marRight w:val="0"/>
              <w:marTop w:val="0"/>
              <w:marBottom w:val="0"/>
              <w:divBdr>
                <w:top w:val="none" w:sz="0" w:space="0" w:color="auto"/>
                <w:left w:val="none" w:sz="0" w:space="0" w:color="auto"/>
                <w:bottom w:val="none" w:sz="0" w:space="0" w:color="auto"/>
                <w:right w:val="none" w:sz="0" w:space="0" w:color="auto"/>
              </w:divBdr>
              <w:divsChild>
                <w:div w:id="582027069">
                  <w:marLeft w:val="0"/>
                  <w:marRight w:val="0"/>
                  <w:marTop w:val="0"/>
                  <w:marBottom w:val="0"/>
                  <w:divBdr>
                    <w:top w:val="none" w:sz="0" w:space="0" w:color="auto"/>
                    <w:left w:val="none" w:sz="0" w:space="0" w:color="auto"/>
                    <w:bottom w:val="none" w:sz="0" w:space="0" w:color="auto"/>
                    <w:right w:val="none" w:sz="0" w:space="0" w:color="auto"/>
                  </w:divBdr>
                </w:div>
                <w:div w:id="856891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3266981">
          <w:marLeft w:val="0"/>
          <w:marRight w:val="0"/>
          <w:marTop w:val="0"/>
          <w:marBottom w:val="0"/>
          <w:divBdr>
            <w:top w:val="none" w:sz="0" w:space="0" w:color="auto"/>
            <w:left w:val="none" w:sz="0" w:space="0" w:color="auto"/>
            <w:bottom w:val="none" w:sz="0" w:space="0" w:color="auto"/>
            <w:right w:val="none" w:sz="0" w:space="0" w:color="auto"/>
          </w:divBdr>
        </w:div>
      </w:divsChild>
    </w:div>
    <w:div w:id="659889467">
      <w:bodyDiv w:val="1"/>
      <w:marLeft w:val="0"/>
      <w:marRight w:val="0"/>
      <w:marTop w:val="0"/>
      <w:marBottom w:val="0"/>
      <w:divBdr>
        <w:top w:val="none" w:sz="0" w:space="0" w:color="auto"/>
        <w:left w:val="none" w:sz="0" w:space="0" w:color="auto"/>
        <w:bottom w:val="none" w:sz="0" w:space="0" w:color="auto"/>
        <w:right w:val="none" w:sz="0" w:space="0" w:color="auto"/>
      </w:divBdr>
    </w:div>
    <w:div w:id="758527955">
      <w:bodyDiv w:val="1"/>
      <w:marLeft w:val="0"/>
      <w:marRight w:val="0"/>
      <w:marTop w:val="0"/>
      <w:marBottom w:val="0"/>
      <w:divBdr>
        <w:top w:val="none" w:sz="0" w:space="0" w:color="auto"/>
        <w:left w:val="none" w:sz="0" w:space="0" w:color="auto"/>
        <w:bottom w:val="none" w:sz="0" w:space="0" w:color="auto"/>
        <w:right w:val="none" w:sz="0" w:space="0" w:color="auto"/>
      </w:divBdr>
    </w:div>
    <w:div w:id="767972344">
      <w:bodyDiv w:val="1"/>
      <w:marLeft w:val="0"/>
      <w:marRight w:val="0"/>
      <w:marTop w:val="0"/>
      <w:marBottom w:val="0"/>
      <w:divBdr>
        <w:top w:val="none" w:sz="0" w:space="0" w:color="auto"/>
        <w:left w:val="none" w:sz="0" w:space="0" w:color="auto"/>
        <w:bottom w:val="none" w:sz="0" w:space="0" w:color="auto"/>
        <w:right w:val="none" w:sz="0" w:space="0" w:color="auto"/>
      </w:divBdr>
    </w:div>
    <w:div w:id="940835756">
      <w:bodyDiv w:val="1"/>
      <w:marLeft w:val="0"/>
      <w:marRight w:val="0"/>
      <w:marTop w:val="0"/>
      <w:marBottom w:val="0"/>
      <w:divBdr>
        <w:top w:val="none" w:sz="0" w:space="0" w:color="auto"/>
        <w:left w:val="none" w:sz="0" w:space="0" w:color="auto"/>
        <w:bottom w:val="none" w:sz="0" w:space="0" w:color="auto"/>
        <w:right w:val="none" w:sz="0" w:space="0" w:color="auto"/>
      </w:divBdr>
      <w:divsChild>
        <w:div w:id="1354265665">
          <w:marLeft w:val="0"/>
          <w:marRight w:val="0"/>
          <w:marTop w:val="0"/>
          <w:marBottom w:val="0"/>
          <w:divBdr>
            <w:top w:val="none" w:sz="0" w:space="0" w:color="auto"/>
            <w:left w:val="none" w:sz="0" w:space="0" w:color="auto"/>
            <w:bottom w:val="none" w:sz="0" w:space="0" w:color="auto"/>
            <w:right w:val="none" w:sz="0" w:space="0" w:color="auto"/>
          </w:divBdr>
          <w:divsChild>
            <w:div w:id="1705522635">
              <w:marLeft w:val="0"/>
              <w:marRight w:val="0"/>
              <w:marTop w:val="0"/>
              <w:marBottom w:val="0"/>
              <w:divBdr>
                <w:top w:val="none" w:sz="0" w:space="0" w:color="auto"/>
                <w:left w:val="none" w:sz="0" w:space="0" w:color="auto"/>
                <w:bottom w:val="none" w:sz="0" w:space="0" w:color="auto"/>
                <w:right w:val="none" w:sz="0" w:space="0" w:color="auto"/>
              </w:divBdr>
              <w:divsChild>
                <w:div w:id="1582716391">
                  <w:marLeft w:val="0"/>
                  <w:marRight w:val="0"/>
                  <w:marTop w:val="0"/>
                  <w:marBottom w:val="0"/>
                  <w:divBdr>
                    <w:top w:val="none" w:sz="0" w:space="0" w:color="auto"/>
                    <w:left w:val="none" w:sz="0" w:space="0" w:color="auto"/>
                    <w:bottom w:val="none" w:sz="0" w:space="0" w:color="auto"/>
                    <w:right w:val="none" w:sz="0" w:space="0" w:color="auto"/>
                  </w:divBdr>
                </w:div>
                <w:div w:id="5684689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2726429">
          <w:marLeft w:val="0"/>
          <w:marRight w:val="0"/>
          <w:marTop w:val="0"/>
          <w:marBottom w:val="0"/>
          <w:divBdr>
            <w:top w:val="none" w:sz="0" w:space="0" w:color="auto"/>
            <w:left w:val="none" w:sz="0" w:space="0" w:color="auto"/>
            <w:bottom w:val="none" w:sz="0" w:space="0" w:color="auto"/>
            <w:right w:val="none" w:sz="0" w:space="0" w:color="auto"/>
          </w:divBdr>
        </w:div>
      </w:divsChild>
    </w:div>
    <w:div w:id="981278264">
      <w:bodyDiv w:val="1"/>
      <w:marLeft w:val="0"/>
      <w:marRight w:val="0"/>
      <w:marTop w:val="0"/>
      <w:marBottom w:val="0"/>
      <w:divBdr>
        <w:top w:val="none" w:sz="0" w:space="0" w:color="auto"/>
        <w:left w:val="none" w:sz="0" w:space="0" w:color="auto"/>
        <w:bottom w:val="none" w:sz="0" w:space="0" w:color="auto"/>
        <w:right w:val="none" w:sz="0" w:space="0" w:color="auto"/>
      </w:divBdr>
    </w:div>
    <w:div w:id="1056661296">
      <w:bodyDiv w:val="1"/>
      <w:marLeft w:val="0"/>
      <w:marRight w:val="0"/>
      <w:marTop w:val="0"/>
      <w:marBottom w:val="0"/>
      <w:divBdr>
        <w:top w:val="none" w:sz="0" w:space="0" w:color="auto"/>
        <w:left w:val="none" w:sz="0" w:space="0" w:color="auto"/>
        <w:bottom w:val="none" w:sz="0" w:space="0" w:color="auto"/>
        <w:right w:val="none" w:sz="0" w:space="0" w:color="auto"/>
      </w:divBdr>
    </w:div>
    <w:div w:id="1133476745">
      <w:bodyDiv w:val="1"/>
      <w:marLeft w:val="0"/>
      <w:marRight w:val="0"/>
      <w:marTop w:val="0"/>
      <w:marBottom w:val="0"/>
      <w:divBdr>
        <w:top w:val="none" w:sz="0" w:space="0" w:color="auto"/>
        <w:left w:val="none" w:sz="0" w:space="0" w:color="auto"/>
        <w:bottom w:val="none" w:sz="0" w:space="0" w:color="auto"/>
        <w:right w:val="none" w:sz="0" w:space="0" w:color="auto"/>
      </w:divBdr>
    </w:div>
    <w:div w:id="1373728544">
      <w:bodyDiv w:val="1"/>
      <w:marLeft w:val="0"/>
      <w:marRight w:val="0"/>
      <w:marTop w:val="0"/>
      <w:marBottom w:val="0"/>
      <w:divBdr>
        <w:top w:val="none" w:sz="0" w:space="0" w:color="auto"/>
        <w:left w:val="none" w:sz="0" w:space="0" w:color="auto"/>
        <w:bottom w:val="none" w:sz="0" w:space="0" w:color="auto"/>
        <w:right w:val="none" w:sz="0" w:space="0" w:color="auto"/>
      </w:divBdr>
    </w:div>
    <w:div w:id="1587108956">
      <w:bodyDiv w:val="1"/>
      <w:marLeft w:val="0"/>
      <w:marRight w:val="0"/>
      <w:marTop w:val="0"/>
      <w:marBottom w:val="0"/>
      <w:divBdr>
        <w:top w:val="none" w:sz="0" w:space="0" w:color="auto"/>
        <w:left w:val="none" w:sz="0" w:space="0" w:color="auto"/>
        <w:bottom w:val="none" w:sz="0" w:space="0" w:color="auto"/>
        <w:right w:val="none" w:sz="0" w:space="0" w:color="auto"/>
      </w:divBdr>
    </w:div>
    <w:div w:id="1724598597">
      <w:bodyDiv w:val="1"/>
      <w:marLeft w:val="0"/>
      <w:marRight w:val="0"/>
      <w:marTop w:val="0"/>
      <w:marBottom w:val="0"/>
      <w:divBdr>
        <w:top w:val="none" w:sz="0" w:space="0" w:color="auto"/>
        <w:left w:val="none" w:sz="0" w:space="0" w:color="auto"/>
        <w:bottom w:val="none" w:sz="0" w:space="0" w:color="auto"/>
        <w:right w:val="none" w:sz="0" w:space="0" w:color="auto"/>
      </w:divBdr>
    </w:div>
    <w:div w:id="1749770916">
      <w:bodyDiv w:val="1"/>
      <w:marLeft w:val="0"/>
      <w:marRight w:val="0"/>
      <w:marTop w:val="0"/>
      <w:marBottom w:val="0"/>
      <w:divBdr>
        <w:top w:val="none" w:sz="0" w:space="0" w:color="auto"/>
        <w:left w:val="none" w:sz="0" w:space="0" w:color="auto"/>
        <w:bottom w:val="none" w:sz="0" w:space="0" w:color="auto"/>
        <w:right w:val="none" w:sz="0" w:space="0" w:color="auto"/>
      </w:divBdr>
      <w:divsChild>
        <w:div w:id="1084761844">
          <w:marLeft w:val="0"/>
          <w:marRight w:val="0"/>
          <w:marTop w:val="0"/>
          <w:marBottom w:val="0"/>
          <w:divBdr>
            <w:top w:val="none" w:sz="0" w:space="0" w:color="auto"/>
            <w:left w:val="none" w:sz="0" w:space="0" w:color="auto"/>
            <w:bottom w:val="none" w:sz="0" w:space="0" w:color="auto"/>
            <w:right w:val="none" w:sz="0" w:space="0" w:color="auto"/>
          </w:divBdr>
        </w:div>
      </w:divsChild>
    </w:div>
    <w:div w:id="1763719196">
      <w:bodyDiv w:val="1"/>
      <w:marLeft w:val="0"/>
      <w:marRight w:val="0"/>
      <w:marTop w:val="0"/>
      <w:marBottom w:val="0"/>
      <w:divBdr>
        <w:top w:val="none" w:sz="0" w:space="0" w:color="auto"/>
        <w:left w:val="none" w:sz="0" w:space="0" w:color="auto"/>
        <w:bottom w:val="none" w:sz="0" w:space="0" w:color="auto"/>
        <w:right w:val="none" w:sz="0" w:space="0" w:color="auto"/>
      </w:divBdr>
    </w:div>
    <w:div w:id="1917276479">
      <w:bodyDiv w:val="1"/>
      <w:marLeft w:val="0"/>
      <w:marRight w:val="0"/>
      <w:marTop w:val="0"/>
      <w:marBottom w:val="0"/>
      <w:divBdr>
        <w:top w:val="none" w:sz="0" w:space="0" w:color="auto"/>
        <w:left w:val="none" w:sz="0" w:space="0" w:color="auto"/>
        <w:bottom w:val="none" w:sz="0" w:space="0" w:color="auto"/>
        <w:right w:val="none" w:sz="0" w:space="0" w:color="auto"/>
      </w:divBdr>
    </w:div>
    <w:div w:id="20338726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543</TotalTime>
  <Pages>1</Pages>
  <Words>222</Words>
  <Characters>1271</Characters>
  <Application>Microsoft Office Word</Application>
  <DocSecurity>0</DocSecurity>
  <Lines>10</Lines>
  <Paragraphs>2</Paragraphs>
  <ScaleCrop>false</ScaleCrop>
  <Company>HP Inc.</Company>
  <LinksUpToDate>false</LinksUpToDate>
  <CharactersWithSpaces>1491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 Inc.</dc:creator>
  <cp:keywords/>
  <dc:description/>
  <cp:lastModifiedBy>HP Inc.</cp:lastModifiedBy>
  <cp:revision>61</cp:revision>
  <dcterms:created xsi:type="dcterms:W3CDTF">2020-09-14T08:08:00Z</dcterms:created>
  <dcterms:modified xsi:type="dcterms:W3CDTF">2020-09-21T08:50:00Z</dcterms:modified>
</cp:coreProperties>
</file>